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SAMPLE SABB/DIP LETTER OF RECOMMENDATION</w:t>
      </w:r>
    </w:p>
    <w:p w:rsidR="00000000" w:rsidDel="00000000" w:rsidP="00000000" w:rsidRDefault="00000000" w:rsidRPr="00000000" w14:paraId="00000003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(Name of Subsequent Reviewer)</w:t>
      </w:r>
    </w:p>
    <w:p w:rsidR="00000000" w:rsidDel="00000000" w:rsidP="00000000" w:rsidRDefault="00000000" w:rsidRPr="00000000" w14:paraId="0000000A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(Title and/or Name of Committee)</w:t>
      </w:r>
    </w:p>
    <w:p w:rsidR="00000000" w:rsidDel="00000000" w:rsidP="00000000" w:rsidRDefault="00000000" w:rsidRPr="00000000" w14:paraId="0000000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Re: Sabbatical Application for Professor (First Name) (Last Name)</w:t>
      </w:r>
    </w:p>
    <w:p w:rsidR="00000000" w:rsidDel="00000000" w:rsidP="00000000" w:rsidRDefault="00000000" w:rsidRPr="00000000" w14:paraId="0000000D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Dear _____________: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I/The Personnel Committee has/have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reviewed Professor ______’s application for a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sabbatical/difference-in-pay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leave and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is/am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pleased to recommend/do not recommend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that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s/he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be awarded a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sabbatical/difference-in-pay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leave for </w:t>
      </w: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[TERM] 20XX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alatino Linotype" w:cs="Palatino Linotype" w:eastAsia="Palatino Linotype" w:hAnsi="Palatino Linotype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[Briefly discuss the proposed activity/project, strengths and/or weaknesses of the project, and benefit to the department/school, college, and university (2 - 3 sentences).]</w:t>
      </w:r>
    </w:p>
    <w:p w:rsidR="00000000" w:rsidDel="00000000" w:rsidP="00000000" w:rsidRDefault="00000000" w:rsidRPr="00000000" w14:paraId="00000013">
      <w:pPr>
        <w:rPr>
          <w:rFonts w:ascii="Palatino Linotype" w:cs="Palatino Linotype" w:eastAsia="Palatino Linotype" w:hAnsi="Palatino Linotyp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alatino Linotype" w:cs="Palatino Linotype" w:eastAsia="Palatino Linotype" w:hAnsi="Palatino Linotype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[Briefly discuss the applicant’s professional growth/scholarship and how this activity/project demonstrates a continuous, coherent program of research/creative activity (2 - 3 sentences).]</w:t>
      </w:r>
    </w:p>
    <w:p w:rsidR="00000000" w:rsidDel="00000000" w:rsidP="00000000" w:rsidRDefault="00000000" w:rsidRPr="00000000" w14:paraId="00000015">
      <w:pPr>
        <w:rPr>
          <w:rFonts w:ascii="Palatino Linotype" w:cs="Palatino Linotype" w:eastAsia="Palatino Linotype" w:hAnsi="Palatino Linotyp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alatino Linotype" w:cs="Palatino Linotype" w:eastAsia="Palatino Linotype" w:hAnsi="Palatino Linotype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highlight w:val="yellow"/>
          <w:rtl w:val="0"/>
        </w:rPr>
        <w:t xml:space="preserve">[Briefly discuss the applicant’s time since their last leave. (2 - 3 sentences).]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alatino Linotype" w:cs="Palatino Linotype" w:eastAsia="Palatino Linotype" w:hAnsi="Palatino Linotype"/>
          <w:highlight w:val="green"/>
        </w:rPr>
      </w:pPr>
      <w:r w:rsidDel="00000000" w:rsidR="00000000" w:rsidRPr="00000000">
        <w:rPr>
          <w:rFonts w:ascii="Palatino Linotype" w:cs="Palatino Linotype" w:eastAsia="Palatino Linotype" w:hAnsi="Palatino Linotype"/>
          <w:highlight w:val="green"/>
          <w:rtl w:val="0"/>
        </w:rPr>
        <w:t xml:space="preserve">[Chairs / directors only:  I have reviewed the curricular, budgetary, and operational impacts of this award to the department / school and have provided or will provide this information to the Dean.]</w:t>
      </w:r>
    </w:p>
    <w:p w:rsidR="00000000" w:rsidDel="00000000" w:rsidP="00000000" w:rsidRDefault="00000000" w:rsidRPr="00000000" w14:paraId="00000019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[Name]</w:t>
      </w:r>
    </w:p>
    <w:p w:rsidR="00000000" w:rsidDel="00000000" w:rsidP="00000000" w:rsidRDefault="00000000" w:rsidRPr="00000000" w14:paraId="0000001F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[Title]</w:t>
      </w:r>
    </w:p>
    <w:p w:rsidR="00000000" w:rsidDel="00000000" w:rsidP="00000000" w:rsidRDefault="00000000" w:rsidRPr="00000000" w14:paraId="00000020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76" w:top="576" w:left="1440" w:right="72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720" w:firstLine="0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Revised 05/01/19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2549778" cy="387411"/>
          <wp:effectExtent b="0" l="0" r="0" t="0"/>
          <wp:docPr descr="Icon&#10;&#10;Description automatically generated" id="4" name="image1.png"/>
          <a:graphic>
            <a:graphicData uri="http://schemas.openxmlformats.org/drawingml/2006/picture">
              <pic:pic>
                <pic:nvPicPr>
                  <pic:cNvPr descr="Ic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9778" cy="387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rsid w:val="00A17FE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D79E5"/>
    <w:pPr>
      <w:ind w:left="720"/>
    </w:pPr>
  </w:style>
  <w:style w:type="paragraph" w:styleId="Header">
    <w:name w:val="header"/>
    <w:basedOn w:val="Normal"/>
    <w:link w:val="HeaderChar"/>
    <w:uiPriority w:val="99"/>
    <w:unhideWhenUsed w:val="1"/>
    <w:rsid w:val="00761C7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1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761C7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1C75"/>
    <w:rPr>
      <w:sz w:val="20"/>
      <w:szCs w:val="20"/>
    </w:rPr>
  </w:style>
  <w:style w:type="table" w:styleId="TableGrid">
    <w:name w:val="Table Grid"/>
    <w:basedOn w:val="TableNormal"/>
    <w:uiPriority w:val="59"/>
    <w:rsid w:val="00761C75"/>
    <w:rPr>
      <w:rFonts w:asciiTheme="minorHAnsi" w:cstheme="minorBidi" w:eastAsia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873A9"/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887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8873A9"/>
    <w:rPr>
      <w:vertAlign w:val="superscrip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qWsKWy2QTxSbtVjCKTPlTlCdA==">CgMxLjA4AGomChRzdWdnZXN0LjZtbzNqdmo1am5oMxIOU2FtYW50aGEgTGVuZGVyITFoUk1JWXp6NGI0YUI1V09xd2pZM2g0V3NGZDJuVXRGQQ==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2021-08-24T23:20:00Z</dcterms:created>
  <dc:creator>Faculty Affairs TZ</dc:creator>
</cp:coreProperties>
</file>